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1" w:rsidRDefault="00CE7138">
      <w:pPr>
        <w:pStyle w:val="a3"/>
        <w:ind w:left="440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451" cy="80152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51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B1" w:rsidRDefault="005623B1">
      <w:pPr>
        <w:pStyle w:val="a3"/>
        <w:spacing w:before="8"/>
        <w:ind w:left="0"/>
        <w:jc w:val="left"/>
        <w:rPr>
          <w:sz w:val="16"/>
        </w:rPr>
      </w:pPr>
    </w:p>
    <w:p w:rsidR="005623B1" w:rsidRDefault="00CE7138">
      <w:pPr>
        <w:spacing w:before="86"/>
        <w:ind w:left="38" w:right="41"/>
        <w:jc w:val="center"/>
        <w:rPr>
          <w:b/>
          <w:sz w:val="32"/>
        </w:rPr>
      </w:pPr>
      <w:bookmarkStart w:id="0" w:name="1"/>
      <w:bookmarkEnd w:id="0"/>
      <w:r>
        <w:rPr>
          <w:b/>
          <w:sz w:val="32"/>
        </w:rPr>
        <w:t>ГЛАВА</w:t>
      </w:r>
    </w:p>
    <w:p w:rsidR="005623B1" w:rsidRDefault="00CE7138">
      <w:pPr>
        <w:spacing w:before="184" w:line="360" w:lineRule="auto"/>
        <w:ind w:left="38" w:right="42"/>
        <w:jc w:val="center"/>
        <w:rPr>
          <w:b/>
          <w:sz w:val="32"/>
        </w:rPr>
      </w:pPr>
      <w:r>
        <w:rPr>
          <w:b/>
          <w:sz w:val="32"/>
        </w:rPr>
        <w:t>ГОРОДСКОГО ОКРУГА ПАВЛОВСКИЙ ПОСАД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МОСКОВСКОЙ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ОБЛАСТИ</w:t>
      </w:r>
    </w:p>
    <w:p w:rsidR="005623B1" w:rsidRDefault="00CE7138">
      <w:pPr>
        <w:pStyle w:val="a4"/>
      </w:pPr>
      <w:r>
        <w:t>ПОСТАНОВЛЕНИЕ</w:t>
      </w:r>
    </w:p>
    <w:p w:rsidR="005623B1" w:rsidRDefault="005623B1">
      <w:pPr>
        <w:pStyle w:val="a3"/>
        <w:spacing w:before="3"/>
        <w:ind w:left="0"/>
        <w:jc w:val="left"/>
        <w:rPr>
          <w:b/>
          <w:sz w:val="45"/>
        </w:rPr>
      </w:pPr>
    </w:p>
    <w:p w:rsidR="005623B1" w:rsidRPr="00417DBE" w:rsidRDefault="00417DBE" w:rsidP="00417DBE">
      <w:pPr>
        <w:pStyle w:val="a3"/>
        <w:tabs>
          <w:tab w:val="left" w:pos="2032"/>
          <w:tab w:val="left" w:pos="3510"/>
          <w:tab w:val="left" w:pos="4360"/>
        </w:tabs>
        <w:ind w:left="38"/>
        <w:rPr>
          <w:u w:val="single"/>
        </w:rPr>
      </w:pPr>
      <w:r>
        <w:t xml:space="preserve">                                                                   </w:t>
      </w:r>
      <w:bookmarkStart w:id="1" w:name="_GoBack"/>
      <w:r w:rsidRPr="00417DBE">
        <w:rPr>
          <w:u w:val="single"/>
        </w:rPr>
        <w:t>21.02.2022</w:t>
      </w:r>
      <w:r w:rsidRPr="00417DBE">
        <w:t xml:space="preserve"> </w:t>
      </w:r>
      <w:r>
        <w:t xml:space="preserve">  </w:t>
      </w:r>
      <w:r w:rsidR="00CE7138" w:rsidRPr="00417DBE">
        <w:t>№</w:t>
      </w:r>
      <w:r w:rsidRPr="00417DBE">
        <w:t xml:space="preserve"> </w:t>
      </w:r>
      <w:r w:rsidRPr="00417DBE">
        <w:rPr>
          <w:u w:val="single"/>
        </w:rPr>
        <w:t>23</w:t>
      </w:r>
    </w:p>
    <w:bookmarkEnd w:id="1"/>
    <w:p w:rsidR="005623B1" w:rsidRPr="00417DBE" w:rsidRDefault="00CE7138">
      <w:pPr>
        <w:pStyle w:val="a3"/>
        <w:spacing w:before="10"/>
        <w:ind w:left="38" w:right="45"/>
        <w:jc w:val="center"/>
      </w:pPr>
      <w:r w:rsidRPr="00417DBE">
        <w:t>г.</w:t>
      </w:r>
      <w:r w:rsidRPr="00417DBE">
        <w:rPr>
          <w:spacing w:val="-6"/>
        </w:rPr>
        <w:t xml:space="preserve"> </w:t>
      </w:r>
      <w:r w:rsidRPr="00417DBE">
        <w:t>Павловский</w:t>
      </w:r>
      <w:r w:rsidRPr="00417DBE">
        <w:rPr>
          <w:spacing w:val="-4"/>
        </w:rPr>
        <w:t xml:space="preserve"> </w:t>
      </w:r>
      <w:r w:rsidRPr="00417DBE">
        <w:t>Посад</w:t>
      </w:r>
    </w:p>
    <w:p w:rsidR="005623B1" w:rsidRDefault="005623B1">
      <w:pPr>
        <w:pStyle w:val="a3"/>
        <w:ind w:left="0"/>
        <w:jc w:val="left"/>
      </w:pPr>
    </w:p>
    <w:p w:rsidR="005623B1" w:rsidRDefault="00CE7138">
      <w:pPr>
        <w:pStyle w:val="a3"/>
        <w:ind w:right="5624"/>
        <w:jc w:val="left"/>
      </w:pPr>
      <w:r>
        <w:t>О внесении изменений в состав</w:t>
      </w:r>
      <w:r>
        <w:rPr>
          <w:spacing w:val="1"/>
        </w:rPr>
        <w:t xml:space="preserve"> </w:t>
      </w:r>
      <w:r>
        <w:t>муниципальной общественной</w:t>
      </w:r>
      <w:r>
        <w:rPr>
          <w:spacing w:val="1"/>
        </w:rPr>
        <w:t xml:space="preserve"> </w:t>
      </w:r>
      <w:r>
        <w:t>комиссии городского округа</w:t>
      </w:r>
      <w:r>
        <w:rPr>
          <w:spacing w:val="1"/>
        </w:rPr>
        <w:t xml:space="preserve"> </w:t>
      </w:r>
      <w:r>
        <w:t>Павловский</w:t>
      </w:r>
      <w:r>
        <w:rPr>
          <w:spacing w:val="-6"/>
        </w:rPr>
        <w:t xml:space="preserve"> </w:t>
      </w:r>
      <w:r>
        <w:t>Посад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5623B1" w:rsidRDefault="005623B1">
      <w:pPr>
        <w:pStyle w:val="a3"/>
        <w:ind w:left="0"/>
        <w:jc w:val="left"/>
      </w:pPr>
    </w:p>
    <w:p w:rsidR="005623B1" w:rsidRDefault="00CE7138">
      <w:pPr>
        <w:pStyle w:val="a3"/>
        <w:spacing w:before="1"/>
        <w:ind w:right="10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A29E2">
        <w:t>п</w:t>
      </w:r>
      <w:r>
        <w:t>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10.02.2017 № 169 "Об утверждении Правил предоставления и распределения субсидий 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государственных программ субъектов Российской Федерации и муниципальных программ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691/</w:t>
      </w:r>
      <w:proofErr w:type="spellStart"/>
      <w:proofErr w:type="gramStart"/>
      <w:r>
        <w:t>пр</w:t>
      </w:r>
      <w:proofErr w:type="spellEnd"/>
      <w:proofErr w:type="gramEnd"/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>
        <w:t>субъектов Российской Федерации и муниципальных программ формирования современной</w:t>
      </w:r>
      <w:r>
        <w:rPr>
          <w:spacing w:val="1"/>
        </w:rPr>
        <w:t xml:space="preserve"> </w:t>
      </w:r>
      <w:r>
        <w:t>городской среды в рамках реализации приоритетного проекта "Формирование 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2018-2022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 w:rsidR="003A29E2">
        <w:t>з</w:t>
      </w:r>
      <w:r>
        <w:t>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191/2014-ОЗ</w:t>
      </w:r>
      <w:r>
        <w:rPr>
          <w:spacing w:val="1"/>
        </w:rPr>
        <w:t xml:space="preserve"> </w:t>
      </w:r>
      <w:r>
        <w:t>"О</w:t>
      </w:r>
      <w:r>
        <w:rPr>
          <w:spacing w:val="-57"/>
        </w:rPr>
        <w:t xml:space="preserve"> </w:t>
      </w:r>
      <w:r>
        <w:t>регулировании дополнительных вопросов в сфере благоустройства в Московской области»,</w:t>
      </w:r>
      <w:r>
        <w:rPr>
          <w:spacing w:val="1"/>
        </w:rPr>
        <w:t xml:space="preserve"> </w:t>
      </w:r>
      <w:r>
        <w:t>руководствуясь Уставом городского округа Павловский Посад Московской области, в целях</w:t>
      </w:r>
      <w:r>
        <w:rPr>
          <w:spacing w:val="1"/>
        </w:rPr>
        <w:t xml:space="preserve"> </w:t>
      </w:r>
      <w:r>
        <w:t>повышения уровня благоустройства и создания комфортной городской среды на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Павловский</w:t>
      </w:r>
      <w:proofErr w:type="gramEnd"/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rPr>
          <w:shd w:val="clear" w:color="auto" w:fill="F7F7F7"/>
        </w:rPr>
        <w:t>а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также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в</w:t>
      </w:r>
      <w:r>
        <w:rPr>
          <w:spacing w:val="1"/>
          <w:shd w:val="clear" w:color="auto" w:fill="F7F7F7"/>
        </w:rPr>
        <w:t xml:space="preserve"> </w:t>
      </w:r>
      <w:r>
        <w:rPr>
          <w:shd w:val="clear" w:color="auto" w:fill="F7F7F7"/>
        </w:rPr>
        <w:t>связи</w:t>
      </w:r>
      <w:r>
        <w:rPr>
          <w:spacing w:val="61"/>
          <w:shd w:val="clear" w:color="auto" w:fill="F7F7F7"/>
        </w:rPr>
        <w:t xml:space="preserve"> </w:t>
      </w:r>
      <w:r>
        <w:rPr>
          <w:shd w:val="clear" w:color="auto" w:fill="F7F7F7"/>
        </w:rPr>
        <w:t>с</w:t>
      </w:r>
      <w:r>
        <w:rPr>
          <w:spacing w:val="1"/>
        </w:rPr>
        <w:t xml:space="preserve"> </w:t>
      </w:r>
      <w:r>
        <w:rPr>
          <w:shd w:val="clear" w:color="auto" w:fill="F7F7F7"/>
        </w:rPr>
        <w:t>произошедшими</w:t>
      </w:r>
      <w:r>
        <w:rPr>
          <w:spacing w:val="-1"/>
          <w:shd w:val="clear" w:color="auto" w:fill="F7F7F7"/>
        </w:rPr>
        <w:t xml:space="preserve"> </w:t>
      </w:r>
      <w:r w:rsidR="003A29E2">
        <w:rPr>
          <w:shd w:val="clear" w:color="auto" w:fill="F7F7F7"/>
        </w:rPr>
        <w:t>кадровыми изменениями,</w:t>
      </w:r>
    </w:p>
    <w:p w:rsidR="005623B1" w:rsidRDefault="005623B1">
      <w:pPr>
        <w:pStyle w:val="a3"/>
        <w:spacing w:before="5"/>
        <w:ind w:left="0"/>
        <w:jc w:val="left"/>
      </w:pPr>
    </w:p>
    <w:p w:rsidR="005623B1" w:rsidRDefault="00CE7138">
      <w:pPr>
        <w:ind w:left="38" w:right="39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5623B1" w:rsidRDefault="005623B1">
      <w:pPr>
        <w:pStyle w:val="a3"/>
        <w:spacing w:before="7"/>
        <w:ind w:left="0"/>
        <w:jc w:val="left"/>
        <w:rPr>
          <w:b/>
          <w:sz w:val="23"/>
        </w:rPr>
      </w:pPr>
    </w:p>
    <w:p w:rsidR="005623B1" w:rsidRDefault="00CE7138">
      <w:pPr>
        <w:pStyle w:val="a5"/>
        <w:numPr>
          <w:ilvl w:val="0"/>
          <w:numId w:val="1"/>
        </w:numPr>
        <w:tabs>
          <w:tab w:val="left" w:pos="983"/>
        </w:tabs>
        <w:ind w:firstLine="566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Посад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 w:rsidR="003A29E2">
        <w:rPr>
          <w:sz w:val="24"/>
        </w:rPr>
        <w:t>п</w:t>
      </w:r>
      <w:r>
        <w:rPr>
          <w:sz w:val="24"/>
        </w:rPr>
        <w:t>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 округа Павловский Посад Московской области от 27.02.2020 №18 «О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среды»,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5623B1" w:rsidRDefault="00CE7138">
      <w:pPr>
        <w:pStyle w:val="a5"/>
        <w:numPr>
          <w:ilvl w:val="0"/>
          <w:numId w:val="1"/>
        </w:numPr>
        <w:tabs>
          <w:tab w:val="left" w:pos="1086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Отменить постановление Главы городского округа Павловский Посад Московской</w:t>
      </w:r>
      <w:r>
        <w:rPr>
          <w:spacing w:val="1"/>
          <w:sz w:val="24"/>
        </w:rPr>
        <w:t xml:space="preserve"> </w:t>
      </w:r>
      <w:r w:rsidR="00137447">
        <w:rPr>
          <w:sz w:val="24"/>
        </w:rPr>
        <w:t>области от 16.11.2021 № 159</w:t>
      </w:r>
      <w:r>
        <w:rPr>
          <w:sz w:val="24"/>
        </w:rPr>
        <w:t xml:space="preserve"> «О внесении изменений в состав муниципальной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Павловский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5623B1" w:rsidRDefault="00CE7138">
      <w:pPr>
        <w:pStyle w:val="a5"/>
        <w:numPr>
          <w:ilvl w:val="0"/>
          <w:numId w:val="1"/>
        </w:numPr>
        <w:tabs>
          <w:tab w:val="left" w:pos="1127"/>
        </w:tabs>
        <w:ind w:right="102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 w:rsidR="003A29E2">
        <w:rPr>
          <w:sz w:val="24"/>
        </w:rPr>
        <w:t>п</w:t>
      </w:r>
      <w:r>
        <w:rPr>
          <w:sz w:val="24"/>
        </w:rPr>
        <w:t>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Павловский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области </w:t>
      </w:r>
      <w:r w:rsidR="00137447">
        <w:rPr>
          <w:sz w:val="24"/>
        </w:rPr>
        <w:t xml:space="preserve">С.В. </w:t>
      </w:r>
      <w:proofErr w:type="spellStart"/>
      <w:r w:rsidR="00137447">
        <w:rPr>
          <w:sz w:val="24"/>
        </w:rPr>
        <w:t>Шимина</w:t>
      </w:r>
      <w:proofErr w:type="spellEnd"/>
      <w:r>
        <w:rPr>
          <w:sz w:val="24"/>
        </w:rPr>
        <w:t>.</w:t>
      </w:r>
    </w:p>
    <w:p w:rsidR="005623B1" w:rsidRDefault="005623B1">
      <w:pPr>
        <w:pStyle w:val="a3"/>
        <w:ind w:left="0"/>
        <w:jc w:val="left"/>
        <w:rPr>
          <w:sz w:val="20"/>
        </w:rPr>
      </w:pPr>
    </w:p>
    <w:p w:rsidR="005623B1" w:rsidRDefault="005623B1">
      <w:pPr>
        <w:pStyle w:val="a3"/>
        <w:spacing w:before="2"/>
        <w:ind w:left="0"/>
        <w:jc w:val="left"/>
        <w:rPr>
          <w:sz w:val="20"/>
        </w:rPr>
      </w:pPr>
    </w:p>
    <w:p w:rsidR="005623B1" w:rsidRDefault="00137447">
      <w:pPr>
        <w:pStyle w:val="a3"/>
        <w:spacing w:before="90"/>
        <w:ind w:left="0" w:right="779"/>
        <w:jc w:val="right"/>
      </w:pPr>
      <w:r>
        <w:t xml:space="preserve">           </w:t>
      </w:r>
      <w:r w:rsidR="00CE7138">
        <w:t>Д.О.</w:t>
      </w:r>
      <w:r w:rsidR="00CE7138">
        <w:rPr>
          <w:spacing w:val="-3"/>
        </w:rPr>
        <w:t xml:space="preserve"> </w:t>
      </w:r>
      <w:r w:rsidR="00CE7138">
        <w:t>Семенов</w:t>
      </w:r>
    </w:p>
    <w:p w:rsidR="00137447" w:rsidRDefault="00137447">
      <w:pPr>
        <w:spacing w:before="2"/>
        <w:ind w:left="102" w:right="8500"/>
        <w:rPr>
          <w:spacing w:val="-37"/>
          <w:sz w:val="16"/>
        </w:rPr>
      </w:pPr>
      <w:r>
        <w:rPr>
          <w:sz w:val="16"/>
        </w:rPr>
        <w:t>Серова</w:t>
      </w:r>
      <w:r w:rsidR="00CE7138">
        <w:rPr>
          <w:sz w:val="16"/>
        </w:rPr>
        <w:t xml:space="preserve"> Е.М.</w:t>
      </w:r>
      <w:r w:rsidR="00CE7138">
        <w:rPr>
          <w:spacing w:val="-37"/>
          <w:sz w:val="16"/>
        </w:rPr>
        <w:t xml:space="preserve"> </w:t>
      </w:r>
    </w:p>
    <w:p w:rsidR="005623B1" w:rsidRDefault="00CE7138">
      <w:pPr>
        <w:spacing w:before="2"/>
        <w:ind w:left="102" w:right="8500"/>
        <w:rPr>
          <w:sz w:val="16"/>
        </w:rPr>
      </w:pPr>
      <w:r>
        <w:rPr>
          <w:sz w:val="16"/>
        </w:rPr>
        <w:t>2-34-92</w:t>
      </w:r>
    </w:p>
    <w:p w:rsidR="005623B1" w:rsidRDefault="005623B1">
      <w:pPr>
        <w:rPr>
          <w:sz w:val="16"/>
        </w:rPr>
        <w:sectPr w:rsidR="005623B1">
          <w:footerReference w:type="default" r:id="rId9"/>
          <w:type w:val="continuous"/>
          <w:pgSz w:w="11910" w:h="16840"/>
          <w:pgMar w:top="840" w:right="460" w:bottom="480" w:left="1600" w:header="720" w:footer="288" w:gutter="0"/>
          <w:pgNumType w:start="1"/>
          <w:cols w:space="720"/>
        </w:sectPr>
      </w:pPr>
    </w:p>
    <w:p w:rsidR="005623B1" w:rsidRDefault="00CE7138">
      <w:pPr>
        <w:pStyle w:val="a3"/>
        <w:spacing w:before="61"/>
        <w:ind w:left="5491"/>
        <w:jc w:val="left"/>
      </w:pPr>
      <w:bookmarkStart w:id="2" w:name="2"/>
      <w:bookmarkEnd w:id="2"/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5623B1" w:rsidRDefault="00CE7138">
      <w:pPr>
        <w:pStyle w:val="a3"/>
        <w:ind w:left="5491" w:right="625"/>
        <w:jc w:val="left"/>
      </w:pPr>
      <w:r>
        <w:t>к Постановлению Главы городского</w:t>
      </w:r>
      <w:r>
        <w:rPr>
          <w:spacing w:val="-57"/>
        </w:rPr>
        <w:t xml:space="preserve"> </w:t>
      </w:r>
      <w:r>
        <w:t>округа Павловский 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5623B1" w:rsidRDefault="00CE7138">
      <w:pPr>
        <w:pStyle w:val="a3"/>
        <w:tabs>
          <w:tab w:val="left" w:pos="7391"/>
          <w:tab w:val="left" w:pos="8279"/>
        </w:tabs>
        <w:spacing w:before="1"/>
        <w:ind w:left="5491"/>
        <w:jc w:val="left"/>
      </w:pPr>
      <w:r>
        <w:t>от</w:t>
      </w:r>
      <w:r w:rsidR="00F65037">
        <w:t xml:space="preserve"> </w:t>
      </w:r>
      <w:r w:rsidR="00417DBE">
        <w:rPr>
          <w:u w:val="single"/>
        </w:rPr>
        <w:t>21.02.2022</w:t>
      </w:r>
      <w:r w:rsidR="00F65037">
        <w:rPr>
          <w:u w:val="single"/>
        </w:rPr>
        <w:t xml:space="preserve"> </w:t>
      </w:r>
      <w:r>
        <w:t>№</w:t>
      </w:r>
      <w:r>
        <w:rPr>
          <w:u w:val="single"/>
        </w:rPr>
        <w:t xml:space="preserve"> </w:t>
      </w:r>
      <w:r w:rsidR="00417DBE">
        <w:rPr>
          <w:u w:val="single"/>
        </w:rPr>
        <w:t>23</w:t>
      </w:r>
    </w:p>
    <w:p w:rsidR="005623B1" w:rsidRDefault="005623B1">
      <w:pPr>
        <w:pStyle w:val="a3"/>
        <w:spacing w:before="2"/>
        <w:ind w:left="0"/>
        <w:jc w:val="left"/>
        <w:rPr>
          <w:sz w:val="16"/>
        </w:rPr>
      </w:pPr>
    </w:p>
    <w:p w:rsidR="005623B1" w:rsidRDefault="00CE7138">
      <w:pPr>
        <w:pStyle w:val="a3"/>
        <w:spacing w:before="90"/>
        <w:ind w:left="1897" w:right="1321" w:firstLine="535"/>
        <w:jc w:val="left"/>
      </w:pPr>
      <w:r>
        <w:t>Состав муниципальной общественной комиссии</w:t>
      </w:r>
      <w:r>
        <w:rPr>
          <w:spacing w:val="1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Павловский</w:t>
      </w:r>
      <w:r>
        <w:rPr>
          <w:spacing w:val="-6"/>
        </w:rPr>
        <w:t xml:space="preserve"> </w:t>
      </w:r>
      <w:r>
        <w:t>Посад</w:t>
      </w:r>
      <w:r>
        <w:rPr>
          <w:spacing w:val="-5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5623B1" w:rsidRDefault="005623B1">
      <w:pPr>
        <w:pStyle w:val="a3"/>
        <w:spacing w:before="9"/>
        <w:ind w:left="0"/>
        <w:jc w:val="left"/>
        <w:rPr>
          <w:sz w:val="23"/>
        </w:rPr>
      </w:pPr>
    </w:p>
    <w:p w:rsidR="005623B1" w:rsidRDefault="00CE7138">
      <w:pPr>
        <w:pStyle w:val="a3"/>
      </w:pPr>
      <w:r>
        <w:t>Председатель</w:t>
      </w:r>
      <w:r>
        <w:rPr>
          <w:spacing w:val="-4"/>
        </w:rPr>
        <w:t xml:space="preserve"> </w:t>
      </w:r>
      <w:r>
        <w:t>комиссии:</w:t>
      </w:r>
    </w:p>
    <w:p w:rsidR="005623B1" w:rsidRDefault="00137447">
      <w:pPr>
        <w:pStyle w:val="a3"/>
        <w:ind w:right="113"/>
      </w:pPr>
      <w:proofErr w:type="spellStart"/>
      <w:r>
        <w:t>Шимин</w:t>
      </w:r>
      <w:proofErr w:type="spellEnd"/>
      <w:r>
        <w:t xml:space="preserve"> С.В.</w:t>
      </w:r>
      <w:r w:rsidR="00CE7138">
        <w:rPr>
          <w:spacing w:val="1"/>
        </w:rPr>
        <w:t xml:space="preserve"> </w:t>
      </w:r>
      <w:r w:rsidR="00CE7138">
        <w:t>-</w:t>
      </w:r>
      <w:r w:rsidR="00CE7138">
        <w:rPr>
          <w:spacing w:val="1"/>
        </w:rPr>
        <w:t xml:space="preserve"> </w:t>
      </w:r>
      <w:r w:rsidR="00CE7138">
        <w:t>Заместитель</w:t>
      </w:r>
      <w:r w:rsidR="00CE7138">
        <w:rPr>
          <w:spacing w:val="1"/>
        </w:rPr>
        <w:t xml:space="preserve"> </w:t>
      </w:r>
      <w:r w:rsidR="00CE7138">
        <w:t>Главы</w:t>
      </w:r>
      <w:r w:rsidR="00CE7138">
        <w:rPr>
          <w:spacing w:val="1"/>
        </w:rPr>
        <w:t xml:space="preserve"> </w:t>
      </w:r>
      <w:r>
        <w:t>а</w:t>
      </w:r>
      <w:r w:rsidR="00CE7138">
        <w:t>дминистрации</w:t>
      </w:r>
      <w:r w:rsidR="00CE7138">
        <w:rPr>
          <w:spacing w:val="1"/>
        </w:rPr>
        <w:t xml:space="preserve"> </w:t>
      </w:r>
      <w:r w:rsidR="00CE7138">
        <w:t>городского</w:t>
      </w:r>
      <w:r w:rsidR="00CE7138">
        <w:rPr>
          <w:spacing w:val="1"/>
        </w:rPr>
        <w:t xml:space="preserve"> </w:t>
      </w:r>
      <w:r w:rsidR="00CE7138">
        <w:t>округа</w:t>
      </w:r>
      <w:r w:rsidR="00CE7138">
        <w:rPr>
          <w:spacing w:val="1"/>
        </w:rPr>
        <w:t xml:space="preserve"> </w:t>
      </w:r>
      <w:r w:rsidR="00CE7138">
        <w:t>Павловский</w:t>
      </w:r>
      <w:r w:rsidR="00CE7138">
        <w:rPr>
          <w:spacing w:val="1"/>
        </w:rPr>
        <w:t xml:space="preserve"> </w:t>
      </w:r>
      <w:r w:rsidR="00CE7138">
        <w:t>Посад</w:t>
      </w:r>
      <w:r w:rsidR="00CE7138">
        <w:rPr>
          <w:spacing w:val="1"/>
        </w:rPr>
        <w:t xml:space="preserve"> </w:t>
      </w:r>
      <w:r w:rsidR="00CE7138">
        <w:t>Московской</w:t>
      </w:r>
      <w:r w:rsidR="00CE7138">
        <w:rPr>
          <w:spacing w:val="-1"/>
        </w:rPr>
        <w:t xml:space="preserve"> </w:t>
      </w:r>
      <w:r w:rsidR="00CE7138">
        <w:t>области;</w:t>
      </w:r>
    </w:p>
    <w:p w:rsidR="005623B1" w:rsidRDefault="00CE7138">
      <w:pPr>
        <w:pStyle w:val="a3"/>
      </w:pPr>
      <w:r>
        <w:t>Секретарь</w:t>
      </w:r>
      <w:r>
        <w:rPr>
          <w:spacing w:val="-5"/>
        </w:rPr>
        <w:t xml:space="preserve"> </w:t>
      </w:r>
      <w:r>
        <w:t>комиссии:</w:t>
      </w:r>
    </w:p>
    <w:p w:rsidR="005623B1" w:rsidRDefault="00137447">
      <w:pPr>
        <w:pStyle w:val="a3"/>
        <w:ind w:right="101"/>
      </w:pPr>
      <w:r>
        <w:t>Серова</w:t>
      </w:r>
      <w:r w:rsidR="00CE7138">
        <w:rPr>
          <w:spacing w:val="1"/>
        </w:rPr>
        <w:t xml:space="preserve"> </w:t>
      </w:r>
      <w:r w:rsidR="00CE7138">
        <w:t>Е.М.</w:t>
      </w:r>
      <w:r w:rsidR="00CE7138">
        <w:rPr>
          <w:spacing w:val="1"/>
        </w:rPr>
        <w:t xml:space="preserve"> </w:t>
      </w:r>
      <w:r w:rsidR="00CE7138">
        <w:t>–</w:t>
      </w:r>
      <w:r w:rsidR="00CE7138">
        <w:rPr>
          <w:spacing w:val="1"/>
        </w:rPr>
        <w:t xml:space="preserve"> </w:t>
      </w:r>
      <w:r w:rsidR="00CE7138">
        <w:t>Начальник</w:t>
      </w:r>
      <w:r w:rsidR="00CE7138">
        <w:rPr>
          <w:spacing w:val="1"/>
        </w:rPr>
        <w:t xml:space="preserve"> </w:t>
      </w:r>
      <w:r w:rsidR="00CE7138">
        <w:t>отдела</w:t>
      </w:r>
      <w:r w:rsidR="00CE7138">
        <w:rPr>
          <w:spacing w:val="1"/>
        </w:rPr>
        <w:t xml:space="preserve"> </w:t>
      </w:r>
      <w:r w:rsidR="00CE7138">
        <w:t>благоустройства</w:t>
      </w:r>
      <w:r w:rsidR="00CE7138">
        <w:rPr>
          <w:spacing w:val="1"/>
        </w:rPr>
        <w:t xml:space="preserve"> </w:t>
      </w:r>
      <w:r w:rsidR="00CE7138">
        <w:t>и</w:t>
      </w:r>
      <w:r w:rsidR="00CE7138">
        <w:rPr>
          <w:spacing w:val="1"/>
        </w:rPr>
        <w:t xml:space="preserve"> </w:t>
      </w:r>
      <w:r w:rsidR="00CE7138">
        <w:t>экологии</w:t>
      </w:r>
      <w:r w:rsidR="00CE7138">
        <w:rPr>
          <w:spacing w:val="1"/>
        </w:rPr>
        <w:t xml:space="preserve"> </w:t>
      </w:r>
      <w:r>
        <w:t>у</w:t>
      </w:r>
      <w:r w:rsidR="00CE7138">
        <w:t>правления</w:t>
      </w:r>
      <w:r w:rsidR="00CE7138">
        <w:rPr>
          <w:spacing w:val="1"/>
        </w:rPr>
        <w:t xml:space="preserve"> </w:t>
      </w:r>
      <w:r>
        <w:t>ЖКХ</w:t>
      </w:r>
      <w:r w:rsidR="00CE7138">
        <w:t xml:space="preserve"> </w:t>
      </w:r>
      <w:r>
        <w:t>а</w:t>
      </w:r>
      <w:r w:rsidR="00CE7138">
        <w:t>дминистрации городского округа</w:t>
      </w:r>
      <w:r w:rsidR="00CE7138">
        <w:rPr>
          <w:spacing w:val="1"/>
        </w:rPr>
        <w:t xml:space="preserve"> </w:t>
      </w:r>
      <w:r w:rsidR="00CE7138">
        <w:t>Павловский</w:t>
      </w:r>
      <w:r w:rsidR="00CE7138">
        <w:rPr>
          <w:spacing w:val="-1"/>
        </w:rPr>
        <w:t xml:space="preserve"> </w:t>
      </w:r>
      <w:r w:rsidR="00CE7138">
        <w:t>Посад</w:t>
      </w:r>
      <w:r w:rsidR="00CE7138">
        <w:rPr>
          <w:spacing w:val="1"/>
        </w:rPr>
        <w:t xml:space="preserve"> </w:t>
      </w:r>
      <w:r w:rsidR="00CE7138">
        <w:t>Московской области;</w:t>
      </w:r>
    </w:p>
    <w:p w:rsidR="005623B1" w:rsidRDefault="005623B1">
      <w:pPr>
        <w:pStyle w:val="a3"/>
        <w:spacing w:before="1"/>
        <w:ind w:left="0"/>
        <w:jc w:val="left"/>
      </w:pPr>
    </w:p>
    <w:p w:rsidR="005623B1" w:rsidRDefault="00CE7138">
      <w:pPr>
        <w:pStyle w:val="a3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5623B1" w:rsidRDefault="00CE7138">
      <w:pPr>
        <w:pStyle w:val="a3"/>
        <w:ind w:right="107"/>
      </w:pPr>
      <w:proofErr w:type="spellStart"/>
      <w:r>
        <w:t>Акирова</w:t>
      </w:r>
      <w:proofErr w:type="spellEnd"/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Павловский</w:t>
      </w:r>
      <w:r>
        <w:rPr>
          <w:spacing w:val="6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CE7138">
      <w:pPr>
        <w:pStyle w:val="a3"/>
      </w:pPr>
      <w:r>
        <w:t>Балашов</w:t>
      </w:r>
      <w:r>
        <w:rPr>
          <w:spacing w:val="11"/>
        </w:rPr>
        <w:t xml:space="preserve"> </w:t>
      </w:r>
      <w:r>
        <w:t>М.Н.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Государственный</w:t>
      </w:r>
      <w:r>
        <w:rPr>
          <w:spacing w:val="12"/>
        </w:rPr>
        <w:t xml:space="preserve"> </w:t>
      </w:r>
      <w:r>
        <w:t>инспектор</w:t>
      </w:r>
      <w:r>
        <w:rPr>
          <w:spacing w:val="12"/>
        </w:rPr>
        <w:t xml:space="preserve"> </w:t>
      </w:r>
      <w:r>
        <w:t>дорожного</w:t>
      </w:r>
      <w:r>
        <w:rPr>
          <w:spacing w:val="12"/>
        </w:rPr>
        <w:t xml:space="preserve"> </w:t>
      </w:r>
      <w:r>
        <w:t>надзора</w:t>
      </w:r>
      <w:r>
        <w:rPr>
          <w:spacing w:val="11"/>
        </w:rPr>
        <w:t xml:space="preserve"> </w:t>
      </w:r>
      <w:r>
        <w:t>ОГИБДД</w:t>
      </w:r>
      <w:r>
        <w:rPr>
          <w:spacing w:val="11"/>
        </w:rPr>
        <w:t xml:space="preserve"> </w:t>
      </w:r>
      <w:r>
        <w:t>МО</w:t>
      </w:r>
      <w:r>
        <w:rPr>
          <w:spacing w:val="11"/>
        </w:rPr>
        <w:t xml:space="preserve"> </w:t>
      </w:r>
      <w:r>
        <w:t>МВД</w:t>
      </w:r>
      <w:r>
        <w:rPr>
          <w:spacing w:val="12"/>
        </w:rPr>
        <w:t xml:space="preserve"> </w:t>
      </w:r>
      <w:r>
        <w:t>России</w:t>
      </w:r>
    </w:p>
    <w:p w:rsidR="005623B1" w:rsidRDefault="00CE7138">
      <w:pPr>
        <w:pStyle w:val="a3"/>
      </w:pPr>
      <w:r>
        <w:t>«Павлово-Посадский»</w:t>
      </w:r>
      <w:r>
        <w:rPr>
          <w:spacing w:val="-10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лейтенант</w:t>
      </w:r>
      <w:r>
        <w:rPr>
          <w:spacing w:val="-6"/>
        </w:rPr>
        <w:t xml:space="preserve"> </w:t>
      </w:r>
      <w:r>
        <w:t>полиции;</w:t>
      </w:r>
    </w:p>
    <w:p w:rsidR="005623B1" w:rsidRDefault="00CE7138">
      <w:pPr>
        <w:pStyle w:val="a3"/>
        <w:ind w:right="107"/>
      </w:pPr>
      <w:r>
        <w:t>Буланов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Pr="00137447" w:rsidRDefault="00CE7138" w:rsidP="00137447">
      <w:pPr>
        <w:ind w:left="142"/>
        <w:rPr>
          <w:sz w:val="24"/>
          <w:szCs w:val="24"/>
        </w:rPr>
      </w:pPr>
      <w:proofErr w:type="spellStart"/>
      <w:r w:rsidRPr="00E66AA8">
        <w:rPr>
          <w:sz w:val="24"/>
        </w:rPr>
        <w:t>Гильманова</w:t>
      </w:r>
      <w:proofErr w:type="spellEnd"/>
      <w:r w:rsidRPr="00E66AA8">
        <w:rPr>
          <w:sz w:val="24"/>
        </w:rPr>
        <w:t xml:space="preserve"> </w:t>
      </w:r>
      <w:r>
        <w:t xml:space="preserve">Е.А. – </w:t>
      </w:r>
      <w:r w:rsidRPr="00137447">
        <w:rPr>
          <w:sz w:val="24"/>
          <w:szCs w:val="24"/>
        </w:rPr>
        <w:t xml:space="preserve">Главный специалист отдела архитектуры, градостроительства и рекламы </w:t>
      </w:r>
      <w:r w:rsidR="00137447">
        <w:rPr>
          <w:sz w:val="24"/>
          <w:szCs w:val="24"/>
        </w:rPr>
        <w:t xml:space="preserve">     </w:t>
      </w:r>
      <w:r w:rsidR="00137447" w:rsidRPr="00137447">
        <w:rPr>
          <w:sz w:val="24"/>
          <w:szCs w:val="24"/>
        </w:rPr>
        <w:t>а</w:t>
      </w:r>
      <w:r w:rsidRPr="00137447">
        <w:rPr>
          <w:sz w:val="24"/>
          <w:szCs w:val="24"/>
        </w:rPr>
        <w:t>дминистрации городского округа Павловский Посад Московской области;</w:t>
      </w:r>
    </w:p>
    <w:p w:rsidR="005623B1" w:rsidRDefault="00CE7138">
      <w:pPr>
        <w:pStyle w:val="a3"/>
        <w:ind w:right="106"/>
      </w:pPr>
      <w:r>
        <w:t>Демидова Э.М. – Председатель общественной палаты городского округа Павловский 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137447">
      <w:pPr>
        <w:pStyle w:val="a3"/>
        <w:ind w:right="102"/>
      </w:pPr>
      <w:r>
        <w:t>Мамонов Д.</w:t>
      </w:r>
      <w:r w:rsidR="00CE25C6">
        <w:t>А.</w:t>
      </w:r>
      <w:r>
        <w:t xml:space="preserve"> – Начальник у</w:t>
      </w:r>
      <w:r w:rsidR="00CE7138">
        <w:t xml:space="preserve">правления </w:t>
      </w:r>
      <w:r>
        <w:t>ЖКХ администрации городского округа</w:t>
      </w:r>
      <w:r>
        <w:rPr>
          <w:spacing w:val="1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 области</w:t>
      </w:r>
      <w:r w:rsidR="00CE7138">
        <w:t>;</w:t>
      </w:r>
    </w:p>
    <w:p w:rsidR="005623B1" w:rsidRDefault="00CE7138">
      <w:pPr>
        <w:pStyle w:val="a3"/>
        <w:ind w:right="105"/>
      </w:pPr>
      <w:proofErr w:type="spellStart"/>
      <w:r>
        <w:t>Енда</w:t>
      </w:r>
      <w:r w:rsidR="00137447">
        <w:t>льцева</w:t>
      </w:r>
      <w:proofErr w:type="spellEnd"/>
      <w:r w:rsidR="00137447">
        <w:t xml:space="preserve"> Е.В. –Заместитель Главы а</w:t>
      </w:r>
      <w:r>
        <w:t>дминистрации городского округа Павловский 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председатель</w:t>
      </w:r>
      <w:r>
        <w:rPr>
          <w:spacing w:val="58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земельно-имущественных отношений;</w:t>
      </w:r>
    </w:p>
    <w:p w:rsidR="005623B1" w:rsidRDefault="00CE7138">
      <w:pPr>
        <w:pStyle w:val="a3"/>
        <w:spacing w:before="1"/>
        <w:ind w:right="110"/>
      </w:pPr>
      <w:proofErr w:type="spellStart"/>
      <w:r>
        <w:t>Зол</w:t>
      </w:r>
      <w:r w:rsidR="00CE25C6">
        <w:t>ина</w:t>
      </w:r>
      <w:proofErr w:type="spellEnd"/>
      <w:r w:rsidR="00CE25C6">
        <w:t xml:space="preserve"> Н.А. – Ведущий консультант у</w:t>
      </w:r>
      <w:r>
        <w:t>правления по культуре, спорту и работе с молодежью</w:t>
      </w:r>
      <w:r>
        <w:rPr>
          <w:spacing w:val="1"/>
        </w:rPr>
        <w:t xml:space="preserve"> </w:t>
      </w:r>
      <w:r w:rsidR="00CE25C6">
        <w:t>а</w:t>
      </w:r>
      <w:r>
        <w:t>дминистрации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Павловский</w:t>
      </w:r>
      <w:r>
        <w:rPr>
          <w:spacing w:val="4"/>
        </w:rPr>
        <w:t xml:space="preserve"> </w:t>
      </w:r>
      <w:r>
        <w:t>Посад</w:t>
      </w:r>
      <w:r>
        <w:rPr>
          <w:spacing w:val="-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CE7138">
      <w:pPr>
        <w:pStyle w:val="a3"/>
        <w:tabs>
          <w:tab w:val="left" w:pos="1328"/>
          <w:tab w:val="left" w:pos="2906"/>
          <w:tab w:val="left" w:pos="4763"/>
          <w:tab w:val="left" w:pos="6219"/>
          <w:tab w:val="left" w:pos="7569"/>
          <w:tab w:val="left" w:pos="8042"/>
        </w:tabs>
        <w:ind w:right="99"/>
        <w:jc w:val="left"/>
      </w:pPr>
      <w:r>
        <w:t>Калинина О.В. –</w:t>
      </w:r>
      <w:r>
        <w:rPr>
          <w:spacing w:val="1"/>
        </w:rPr>
        <w:t xml:space="preserve"> </w:t>
      </w:r>
      <w:r>
        <w:t>И. о. генерального директора АО «Управляющая компания «Жилой дом»;</w:t>
      </w:r>
      <w:r>
        <w:rPr>
          <w:spacing w:val="1"/>
        </w:rPr>
        <w:t xml:space="preserve"> </w:t>
      </w:r>
      <w:r>
        <w:t>Калашникова</w:t>
      </w:r>
      <w:r>
        <w:rPr>
          <w:spacing w:val="10"/>
        </w:rPr>
        <w:t xml:space="preserve"> </w:t>
      </w:r>
      <w:r>
        <w:t>Н.Н.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Заместитель</w:t>
      </w:r>
      <w:r>
        <w:rPr>
          <w:spacing w:val="12"/>
        </w:rPr>
        <w:t xml:space="preserve"> </w:t>
      </w:r>
      <w:r>
        <w:t>начальника</w:t>
      </w:r>
      <w:r>
        <w:rPr>
          <w:spacing w:val="11"/>
        </w:rPr>
        <w:t xml:space="preserve"> </w:t>
      </w:r>
      <w:r>
        <w:t>отдела</w:t>
      </w:r>
      <w:r>
        <w:rPr>
          <w:spacing w:val="11"/>
        </w:rPr>
        <w:t xml:space="preserve"> </w:t>
      </w:r>
      <w:r>
        <w:t>архитектуры,</w:t>
      </w:r>
      <w:r>
        <w:rPr>
          <w:spacing w:val="11"/>
        </w:rPr>
        <w:t xml:space="preserve"> </w:t>
      </w:r>
      <w:r>
        <w:t>градостроительства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137447">
        <w:t>рекламы  а</w:t>
      </w:r>
      <w:r>
        <w:t>дминистрации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</w:t>
      </w:r>
      <w:r>
        <w:rPr>
          <w:spacing w:val="-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CE7138">
      <w:pPr>
        <w:pStyle w:val="a3"/>
        <w:ind w:right="106"/>
      </w:pPr>
      <w:r>
        <w:t>Кондаков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МУК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отдыха»;</w:t>
      </w:r>
      <w:r>
        <w:rPr>
          <w:spacing w:val="1"/>
        </w:rPr>
        <w:t xml:space="preserve"> </w:t>
      </w:r>
      <w:r>
        <w:t>Медведева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  <w:r>
        <w:rPr>
          <w:spacing w:val="60"/>
        </w:rPr>
        <w:t xml:space="preserve"> </w:t>
      </w:r>
      <w:r>
        <w:t>Павловский</w:t>
      </w:r>
      <w:r>
        <w:rPr>
          <w:spacing w:val="1"/>
        </w:rPr>
        <w:t xml:space="preserve"> </w:t>
      </w:r>
      <w:r>
        <w:t>Посад,</w:t>
      </w:r>
      <w:r>
        <w:rPr>
          <w:spacing w:val="-3"/>
        </w:rPr>
        <w:t xml:space="preserve"> </w:t>
      </w:r>
      <w:r>
        <w:t>Электрогорск</w:t>
      </w:r>
      <w:r>
        <w:rPr>
          <w:spacing w:val="-2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Архитектуре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градостроительству</w:t>
      </w:r>
      <w:r>
        <w:rPr>
          <w:spacing w:val="-5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области;</w:t>
      </w:r>
    </w:p>
    <w:p w:rsidR="005623B1" w:rsidRDefault="00CE7138">
      <w:pPr>
        <w:pStyle w:val="a3"/>
        <w:ind w:right="104"/>
      </w:pPr>
      <w:r>
        <w:t>Ельцова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ВПП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Россия»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 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CE7138">
      <w:pPr>
        <w:pStyle w:val="a3"/>
        <w:ind w:right="107"/>
      </w:pPr>
      <w:proofErr w:type="spellStart"/>
      <w:r>
        <w:t>Морев</w:t>
      </w:r>
      <w:proofErr w:type="spellEnd"/>
      <w:r>
        <w:t xml:space="preserve"> К.В. – Руководитель общественной</w:t>
      </w:r>
      <w:r>
        <w:rPr>
          <w:spacing w:val="1"/>
        </w:rPr>
        <w:t xml:space="preserve"> </w:t>
      </w:r>
      <w:r>
        <w:t>приемной местного отделения городского округа</w:t>
      </w:r>
      <w:r>
        <w:rPr>
          <w:spacing w:val="1"/>
        </w:rPr>
        <w:t xml:space="preserve"> </w:t>
      </w:r>
      <w:r>
        <w:t>Павловский</w:t>
      </w:r>
      <w:r>
        <w:rPr>
          <w:spacing w:val="-2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партии</w:t>
      </w:r>
      <w:r>
        <w:rPr>
          <w:spacing w:val="2"/>
        </w:rPr>
        <w:t xml:space="preserve"> </w:t>
      </w:r>
      <w:r>
        <w:t>«Единая</w:t>
      </w:r>
      <w:r>
        <w:rPr>
          <w:spacing w:val="-1"/>
        </w:rPr>
        <w:t xml:space="preserve"> </w:t>
      </w:r>
      <w:r>
        <w:t>Россия»;</w:t>
      </w:r>
    </w:p>
    <w:p w:rsidR="005623B1" w:rsidRDefault="00CE7138">
      <w:pPr>
        <w:pStyle w:val="a3"/>
        <w:ind w:right="98"/>
      </w:pPr>
      <w:r>
        <w:t>Пименова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Павловский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Электрогорск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градостроительству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CE7138">
      <w:pPr>
        <w:pStyle w:val="a3"/>
      </w:pPr>
      <w:proofErr w:type="spellStart"/>
      <w:r>
        <w:t>Секов</w:t>
      </w:r>
      <w:proofErr w:type="spellEnd"/>
      <w:r>
        <w:rPr>
          <w:spacing w:val="-5"/>
        </w:rPr>
        <w:t xml:space="preserve"> </w:t>
      </w:r>
      <w:r>
        <w:t>В.И.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МБУ «Благоустройство</w:t>
      </w:r>
      <w:r>
        <w:rPr>
          <w:spacing w:val="-3"/>
        </w:rPr>
        <w:t xml:space="preserve"> </w:t>
      </w:r>
      <w:r>
        <w:t>Павловский</w:t>
      </w:r>
      <w:r>
        <w:rPr>
          <w:spacing w:val="-4"/>
        </w:rPr>
        <w:t xml:space="preserve"> </w:t>
      </w:r>
      <w:r>
        <w:t>Посад»;</w:t>
      </w:r>
    </w:p>
    <w:p w:rsidR="005623B1" w:rsidRDefault="00CE7138">
      <w:pPr>
        <w:pStyle w:val="a3"/>
      </w:pPr>
      <w:proofErr w:type="spellStart"/>
      <w:r>
        <w:t>Федерякин</w:t>
      </w:r>
      <w:proofErr w:type="spellEnd"/>
      <w:r>
        <w:rPr>
          <w:spacing w:val="-4"/>
        </w:rPr>
        <w:t xml:space="preserve"> </w:t>
      </w:r>
      <w:r>
        <w:t>Е.А.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«Благоустройство</w:t>
      </w:r>
      <w:r>
        <w:rPr>
          <w:spacing w:val="-4"/>
        </w:rPr>
        <w:t xml:space="preserve"> </w:t>
      </w:r>
      <w:r>
        <w:t>Павловский</w:t>
      </w:r>
      <w:r>
        <w:rPr>
          <w:spacing w:val="-4"/>
        </w:rPr>
        <w:t xml:space="preserve"> </w:t>
      </w:r>
      <w:r>
        <w:t>Посад»;</w:t>
      </w:r>
    </w:p>
    <w:p w:rsidR="005623B1" w:rsidRDefault="00CE7138">
      <w:pPr>
        <w:pStyle w:val="a3"/>
        <w:ind w:right="108"/>
      </w:pPr>
      <w:r>
        <w:t>Терехова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Павловский Посад Московской области.</w:t>
      </w:r>
    </w:p>
    <w:p w:rsidR="005623B1" w:rsidRDefault="005623B1">
      <w:pPr>
        <w:sectPr w:rsidR="005623B1">
          <w:pgSz w:w="11910" w:h="16840"/>
          <w:pgMar w:top="1040" w:right="460" w:bottom="480" w:left="1600" w:header="0" w:footer="288" w:gutter="0"/>
          <w:cols w:space="720"/>
        </w:sectPr>
      </w:pPr>
    </w:p>
    <w:p w:rsidR="005623B1" w:rsidRDefault="00CE7138">
      <w:pPr>
        <w:pStyle w:val="a3"/>
        <w:spacing w:before="65"/>
        <w:ind w:right="102"/>
      </w:pPr>
      <w:bookmarkStart w:id="3" w:name="3"/>
      <w:bookmarkEnd w:id="3"/>
      <w:proofErr w:type="spellStart"/>
      <w:r>
        <w:lastRenderedPageBreak/>
        <w:t>Турлупов</w:t>
      </w:r>
      <w:proofErr w:type="spellEnd"/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об</w:t>
      </w:r>
      <w:r w:rsidR="00E66AA8">
        <w:t>ороне и чрезвычайным ситуациям а</w:t>
      </w:r>
      <w:r>
        <w:t>дминистрации городского округа Павловский 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области;</w:t>
      </w:r>
    </w:p>
    <w:p w:rsidR="005623B1" w:rsidRDefault="00CE7138">
      <w:pPr>
        <w:pStyle w:val="a3"/>
        <w:spacing w:before="1"/>
        <w:ind w:right="105"/>
      </w:pPr>
      <w:r>
        <w:t>Шульженко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A29E2">
        <w:t>П</w:t>
      </w:r>
      <w:r>
        <w:t>редседатель</w:t>
      </w:r>
      <w:r>
        <w:rPr>
          <w:spacing w:val="1"/>
        </w:rPr>
        <w:t xml:space="preserve"> </w:t>
      </w:r>
      <w:r>
        <w:t>Павлово-Посадской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proofErr w:type="gramStart"/>
      <w:r>
        <w:t>организации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инвалидов</w:t>
      </w:r>
      <w:proofErr w:type="gramEnd"/>
      <w:r>
        <w:t>.</w:t>
      </w:r>
    </w:p>
    <w:sectPr w:rsidR="005623B1">
      <w:pgSz w:w="11910" w:h="16840"/>
      <w:pgMar w:top="760" w:right="460" w:bottom="480" w:left="16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E" w:rsidRDefault="0060215E">
      <w:r>
        <w:separator/>
      </w:r>
    </w:p>
  </w:endnote>
  <w:endnote w:type="continuationSeparator" w:id="0">
    <w:p w:rsidR="0060215E" w:rsidRDefault="006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B1" w:rsidRDefault="0060215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pt;width:387.05pt;height:18.95pt;z-index:-251658752;mso-position-horizontal-relative:page;mso-position-vertical-relative:page" filled="f" stroked="f">
          <v:textbox inset="0,0,0,0">
            <w:txbxContent>
              <w:p w:rsidR="005623B1" w:rsidRDefault="005623B1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E" w:rsidRDefault="0060215E">
      <w:r>
        <w:separator/>
      </w:r>
    </w:p>
  </w:footnote>
  <w:footnote w:type="continuationSeparator" w:id="0">
    <w:p w:rsidR="0060215E" w:rsidRDefault="0060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A49"/>
    <w:multiLevelType w:val="hybridMultilevel"/>
    <w:tmpl w:val="FEBADFB6"/>
    <w:lvl w:ilvl="0" w:tplc="D5EC40D4">
      <w:start w:val="1"/>
      <w:numFmt w:val="decimal"/>
      <w:lvlText w:val="%1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8ABEE">
      <w:numFmt w:val="bullet"/>
      <w:lvlText w:val="•"/>
      <w:lvlJc w:val="left"/>
      <w:pPr>
        <w:ind w:left="1074" w:hanging="315"/>
      </w:pPr>
      <w:rPr>
        <w:rFonts w:hint="default"/>
        <w:lang w:val="ru-RU" w:eastAsia="en-US" w:bidi="ar-SA"/>
      </w:rPr>
    </w:lvl>
    <w:lvl w:ilvl="2" w:tplc="64BE3B08">
      <w:numFmt w:val="bullet"/>
      <w:lvlText w:val="•"/>
      <w:lvlJc w:val="left"/>
      <w:pPr>
        <w:ind w:left="2049" w:hanging="315"/>
      </w:pPr>
      <w:rPr>
        <w:rFonts w:hint="default"/>
        <w:lang w:val="ru-RU" w:eastAsia="en-US" w:bidi="ar-SA"/>
      </w:rPr>
    </w:lvl>
    <w:lvl w:ilvl="3" w:tplc="EA660F34">
      <w:numFmt w:val="bullet"/>
      <w:lvlText w:val="•"/>
      <w:lvlJc w:val="left"/>
      <w:pPr>
        <w:ind w:left="3023" w:hanging="315"/>
      </w:pPr>
      <w:rPr>
        <w:rFonts w:hint="default"/>
        <w:lang w:val="ru-RU" w:eastAsia="en-US" w:bidi="ar-SA"/>
      </w:rPr>
    </w:lvl>
    <w:lvl w:ilvl="4" w:tplc="948C64E6">
      <w:numFmt w:val="bullet"/>
      <w:lvlText w:val="•"/>
      <w:lvlJc w:val="left"/>
      <w:pPr>
        <w:ind w:left="3998" w:hanging="315"/>
      </w:pPr>
      <w:rPr>
        <w:rFonts w:hint="default"/>
        <w:lang w:val="ru-RU" w:eastAsia="en-US" w:bidi="ar-SA"/>
      </w:rPr>
    </w:lvl>
    <w:lvl w:ilvl="5" w:tplc="6AEC7A40">
      <w:numFmt w:val="bullet"/>
      <w:lvlText w:val="•"/>
      <w:lvlJc w:val="left"/>
      <w:pPr>
        <w:ind w:left="4973" w:hanging="315"/>
      </w:pPr>
      <w:rPr>
        <w:rFonts w:hint="default"/>
        <w:lang w:val="ru-RU" w:eastAsia="en-US" w:bidi="ar-SA"/>
      </w:rPr>
    </w:lvl>
    <w:lvl w:ilvl="6" w:tplc="49046E14">
      <w:numFmt w:val="bullet"/>
      <w:lvlText w:val="•"/>
      <w:lvlJc w:val="left"/>
      <w:pPr>
        <w:ind w:left="5947" w:hanging="315"/>
      </w:pPr>
      <w:rPr>
        <w:rFonts w:hint="default"/>
        <w:lang w:val="ru-RU" w:eastAsia="en-US" w:bidi="ar-SA"/>
      </w:rPr>
    </w:lvl>
    <w:lvl w:ilvl="7" w:tplc="8F86969E">
      <w:numFmt w:val="bullet"/>
      <w:lvlText w:val="•"/>
      <w:lvlJc w:val="left"/>
      <w:pPr>
        <w:ind w:left="6922" w:hanging="315"/>
      </w:pPr>
      <w:rPr>
        <w:rFonts w:hint="default"/>
        <w:lang w:val="ru-RU" w:eastAsia="en-US" w:bidi="ar-SA"/>
      </w:rPr>
    </w:lvl>
    <w:lvl w:ilvl="8" w:tplc="B63A41B6">
      <w:numFmt w:val="bullet"/>
      <w:lvlText w:val="•"/>
      <w:lvlJc w:val="left"/>
      <w:pPr>
        <w:ind w:left="7897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3B1"/>
    <w:rsid w:val="00137447"/>
    <w:rsid w:val="00246DC9"/>
    <w:rsid w:val="002E188C"/>
    <w:rsid w:val="003708B5"/>
    <w:rsid w:val="003A29E2"/>
    <w:rsid w:val="00417DBE"/>
    <w:rsid w:val="005623B1"/>
    <w:rsid w:val="0060215E"/>
    <w:rsid w:val="00652EA8"/>
    <w:rsid w:val="00C35433"/>
    <w:rsid w:val="00CE25C6"/>
    <w:rsid w:val="00CE7138"/>
    <w:rsid w:val="00D2721A"/>
    <w:rsid w:val="00D877E4"/>
    <w:rsid w:val="00D9611D"/>
    <w:rsid w:val="00E66AA8"/>
    <w:rsid w:val="00F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38" w:right="4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9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37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4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37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4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37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4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38" w:right="4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9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37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4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37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4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37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4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adm002</dc:creator>
  <cp:lastModifiedBy>Севальнева А.А.</cp:lastModifiedBy>
  <cp:revision>2</cp:revision>
  <dcterms:created xsi:type="dcterms:W3CDTF">2022-03-02T06:44:00Z</dcterms:created>
  <dcterms:modified xsi:type="dcterms:W3CDTF">2022-03-02T06:44:00Z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2022-02-14T00:00:00Z</vt:filetime>
  </property>
</Properties>
</file>